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6C" w:rsidRDefault="004F636C">
      <w:pPr>
        <w:snapToGrid w:val="0"/>
        <w:spacing w:line="480" w:lineRule="atLeast"/>
        <w:jc w:val="center"/>
        <w:rPr>
          <w:rStyle w:val="NormalCharacter"/>
          <w:rFonts w:ascii="仿宋_GB2312" w:hAnsi="Verdana"/>
          <w:b/>
          <w:sz w:val="24"/>
        </w:rPr>
      </w:pPr>
    </w:p>
    <w:p w:rsidR="004F636C" w:rsidRDefault="004F636C">
      <w:pPr>
        <w:snapToGrid w:val="0"/>
        <w:spacing w:line="480" w:lineRule="atLeast"/>
        <w:jc w:val="center"/>
        <w:rPr>
          <w:rStyle w:val="NormalCharacter"/>
          <w:rFonts w:ascii="仿宋_GB2312" w:hAnsi="Verdana"/>
          <w:b/>
          <w:sz w:val="24"/>
        </w:rPr>
      </w:pPr>
    </w:p>
    <w:p w:rsidR="004F636C" w:rsidRDefault="00E01790">
      <w:pPr>
        <w:snapToGrid w:val="0"/>
        <w:spacing w:line="480" w:lineRule="atLeast"/>
        <w:jc w:val="center"/>
        <w:rPr>
          <w:rStyle w:val="NormalCharacter"/>
          <w:rFonts w:ascii="仿宋_GB2312" w:hAnsi="Verdana"/>
          <w:b/>
          <w:sz w:val="24"/>
        </w:rPr>
      </w:pPr>
      <w:r>
        <w:rPr>
          <w:rStyle w:val="NormalCharacter"/>
        </w:rPr>
        <w:pict>
          <v:shapetype id="_x0000_m1031" coordsize="21600,21600" o:spt="136" adj="10800" path="m@7,l@8,m@5,21600l@6,21600e">
            <v:stroke joinstyle="miter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segments"/>
            <v:textpath on="t" style="v-text-kern:t" fitshape="t"/>
            <o:lock v:ext="edit" text="f" shapetype="f"/>
          </v:shapetype>
        </w:pict>
      </w:r>
      <w:r>
        <w:rPr>
          <w:rStyle w:val="NormalCharacter"/>
        </w:rPr>
        <w:pict>
          <v:shape id="_x0000_s1028" type="#_x0000_m1031" style="position:absolute;left:0;text-align:left;margin-left:-20.75pt;margin-top:12.05pt;width:459pt;height:93.6pt;z-index:251658240" o:spt="136" adj="10800" path="m@7,l@8,m@5,21600l@6,21600e" fillcolor="red" strokecolor="red">
            <v:stroke joinstyle="miter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segments" o:connectlocs="@9,0;@10,10800;@11,21600;@12,10800" o:connectangles="270,180,90,0"/>
            <v:textpath on="t" style="font-family:&quot;华文中宋&quot;;font-weight:bold;v-text-kern:t" fitshape="t" trim="t" string="湘潭医卫职业技术学院学生工作处（部）"/>
            <v:handles>
              <v:h position="#0,bottomRight" xrange="6629,14971"/>
            </v:handles>
            <o:lock v:ext="edit" text="f" shapetype="f"/>
            <w10:wrap type="square"/>
          </v:shape>
        </w:pict>
      </w:r>
    </w:p>
    <w:p w:rsidR="004F636C" w:rsidRDefault="0068082E">
      <w:pPr>
        <w:snapToGrid w:val="0"/>
        <w:spacing w:line="480" w:lineRule="atLeast"/>
        <w:jc w:val="center"/>
        <w:rPr>
          <w:rStyle w:val="NormalCharacter"/>
          <w:rFonts w:ascii="仿宋" w:eastAsia="仿宋" w:hAnsi="仿宋"/>
          <w:kern w:val="0"/>
          <w:sz w:val="32"/>
          <w:szCs w:val="32"/>
        </w:rPr>
      </w:pPr>
      <w:proofErr w:type="gramStart"/>
      <w:r>
        <w:rPr>
          <w:rStyle w:val="NormalCharacter"/>
          <w:rFonts w:ascii="仿宋" w:eastAsia="仿宋" w:hAnsi="仿宋"/>
          <w:kern w:val="0"/>
          <w:sz w:val="32"/>
          <w:szCs w:val="32"/>
        </w:rPr>
        <w:t>校学发</w:t>
      </w:r>
      <w:proofErr w:type="gramEnd"/>
      <w:r>
        <w:rPr>
          <w:rStyle w:val="NormalCharacter"/>
          <w:rFonts w:ascii="仿宋" w:eastAsia="仿宋" w:hAnsi="仿宋"/>
          <w:kern w:val="0"/>
          <w:sz w:val="32"/>
          <w:szCs w:val="32"/>
        </w:rPr>
        <w:t>[201</w:t>
      </w:r>
      <w:r w:rsidR="00E410D1">
        <w:rPr>
          <w:rStyle w:val="NormalCharacter"/>
          <w:rFonts w:ascii="仿宋" w:eastAsia="仿宋" w:hAnsi="仿宋"/>
          <w:kern w:val="0"/>
          <w:sz w:val="32"/>
          <w:szCs w:val="32"/>
        </w:rPr>
        <w:t>9</w:t>
      </w:r>
      <w:r>
        <w:rPr>
          <w:rStyle w:val="NormalCharacter"/>
          <w:rFonts w:ascii="仿宋" w:eastAsia="仿宋" w:hAnsi="仿宋"/>
          <w:kern w:val="0"/>
          <w:sz w:val="32"/>
          <w:szCs w:val="32"/>
        </w:rPr>
        <w:t>]</w:t>
      </w:r>
      <w:r w:rsidR="008D7F53">
        <w:rPr>
          <w:rStyle w:val="NormalCharacter"/>
          <w:rFonts w:ascii="仿宋" w:eastAsia="仿宋" w:hAnsi="仿宋"/>
          <w:kern w:val="0"/>
          <w:sz w:val="32"/>
          <w:szCs w:val="32"/>
        </w:rPr>
        <w:t>9</w:t>
      </w:r>
      <w:r w:rsidR="0039269F">
        <w:rPr>
          <w:rStyle w:val="NormalCharacter"/>
          <w:rFonts w:ascii="仿宋" w:eastAsia="仿宋" w:hAnsi="仿宋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/>
          <w:kern w:val="0"/>
          <w:sz w:val="32"/>
          <w:szCs w:val="32"/>
        </w:rPr>
        <w:t>号</w:t>
      </w:r>
    </w:p>
    <w:p w:rsidR="004F636C" w:rsidRDefault="00E01790">
      <w:pPr>
        <w:snapToGrid w:val="0"/>
        <w:spacing w:line="480" w:lineRule="atLeast"/>
        <w:jc w:val="center"/>
        <w:rPr>
          <w:rStyle w:val="NormalCharacter"/>
          <w:rFonts w:ascii="仿宋_GB2312" w:hAnsi="Verdana"/>
          <w:b/>
          <w:sz w:val="24"/>
        </w:rPr>
      </w:pPr>
      <w:r>
        <w:rPr>
          <w:rStyle w:val="NormalCharacter"/>
        </w:rPr>
        <w:pict>
          <v:shape id="_x0000_s1030" style="position:absolute;left:0;text-align:left;margin-left:0;margin-top:0;width:50pt;height:50pt;z-index:251657216;visibility:hidden" coordsize="21600,21600" o:spt="100" adj="0,,0" path="">
            <v:stroke joinstyle="miter"/>
            <v:formulas/>
            <v:path o:connecttype="segments"/>
            <o:lock v:ext="edit" selection="t"/>
          </v:shape>
        </w:pict>
      </w:r>
      <w:r>
        <w:rPr>
          <w:rStyle w:val="NormalCharacter"/>
        </w:rPr>
        <w:pict>
          <v:line id="_x0000_s1029" style="position:absolute;left:0;text-align:left;z-index:251659264" from="-36pt,19.7pt" to="450pt,19.7pt" strokecolor="red" strokeweight="3pt"/>
        </w:pict>
      </w:r>
    </w:p>
    <w:p w:rsidR="004F636C" w:rsidRDefault="004F636C" w:rsidP="0039269F">
      <w:pPr>
        <w:jc w:val="center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4F636C" w:rsidRDefault="0039269F" w:rsidP="0039269F">
      <w:pPr>
        <w:spacing w:line="580" w:lineRule="exact"/>
        <w:jc w:val="center"/>
        <w:rPr>
          <w:rStyle w:val="NormalCharacter"/>
          <w:rFonts w:ascii="华文中宋" w:eastAsia="华文中宋" w:hAnsi="华文中宋"/>
          <w:b/>
          <w:sz w:val="44"/>
          <w:szCs w:val="44"/>
        </w:rPr>
      </w:pPr>
      <w:r w:rsidRPr="0039269F">
        <w:rPr>
          <w:rStyle w:val="NormalCharacter"/>
          <w:rFonts w:ascii="华文中宋" w:eastAsia="华文中宋" w:hAnsi="华文中宋"/>
          <w:b/>
          <w:sz w:val="44"/>
          <w:szCs w:val="44"/>
        </w:rPr>
        <w:t>第十六届宿舍文化节活动方案</w:t>
      </w:r>
    </w:p>
    <w:p w:rsidR="004F636C" w:rsidRDefault="004F636C" w:rsidP="0039269F">
      <w:pPr>
        <w:spacing w:line="580" w:lineRule="exact"/>
        <w:jc w:val="center"/>
        <w:rPr>
          <w:rStyle w:val="NormalCharacter"/>
          <w:rFonts w:ascii="华文中宋" w:eastAsia="华文中宋" w:hAnsi="华文中宋"/>
          <w:b/>
          <w:sz w:val="44"/>
          <w:szCs w:val="44"/>
        </w:rPr>
      </w:pPr>
    </w:p>
    <w:p w:rsidR="004F636C" w:rsidRDefault="0039269F" w:rsidP="0039269F">
      <w:pPr>
        <w:spacing w:line="580" w:lineRule="exact"/>
        <w:ind w:firstLineChars="200" w:firstLine="640"/>
        <w:jc w:val="left"/>
        <w:rPr>
          <w:rStyle w:val="NormalCharacter"/>
          <w:rFonts w:ascii="华文中宋" w:eastAsia="华文中宋" w:hAnsi="华文中宋"/>
          <w:b/>
          <w:sz w:val="44"/>
          <w:szCs w:val="44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进一步推进“卫生、安全、文明”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学生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宿舍建设，提升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宿舍文化内涵，营造宿舍育人环境，经学生工作处研究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决定举办第十六届宿舍文化节，现有关事项安排如下：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一、活动主题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深化三项达标  优化宿舍环境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二、活动时间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10月1-31日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三、组织领导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顾  问：左泽文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组  长：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汪石果</w:t>
      </w:r>
      <w:proofErr w:type="gramEnd"/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成  员：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王金桃</w:t>
      </w:r>
      <w:proofErr w:type="gramEnd"/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郭泽锋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李雨露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李四军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朱松林</w:t>
      </w:r>
    </w:p>
    <w:p w:rsidR="004F636C" w:rsidRDefault="0039269F" w:rsidP="0039269F">
      <w:pPr>
        <w:tabs>
          <w:tab w:val="left" w:pos="720"/>
        </w:tabs>
        <w:ind w:firstLineChars="600" w:firstLine="192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莫吉祥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张经宇</w:t>
      </w:r>
      <w:proofErr w:type="gramEnd"/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陈礼仁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陈欣玮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lastRenderedPageBreak/>
        <w:t>四、活动安排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（一）开 幕 式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1、时    间：10月9日中午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2、地    点：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医电楼</w:t>
      </w:r>
      <w:proofErr w:type="gramEnd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106（校本部） </w:t>
      </w:r>
      <w:r w:rsidR="002C0D8F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八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阶梯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（河西）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3、承办单位：宿舍管理科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4</w:t>
      </w:r>
      <w:r w:rsidR="009E59E0">
        <w:rPr>
          <w:rStyle w:val="NormalCharacter"/>
          <w:rFonts w:ascii="仿宋" w:eastAsia="仿宋" w:hAnsi="仿宋"/>
          <w:color w:val="000000"/>
          <w:sz w:val="32"/>
          <w:szCs w:val="32"/>
        </w:rPr>
        <w:t>、活动内容：宣读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方案、宣读倡议书、领导讲话。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（二）校本</w:t>
      </w:r>
      <w:proofErr w:type="gramStart"/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部系列</w:t>
      </w:r>
      <w:proofErr w:type="gramEnd"/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活动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1、三项达标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（1）活动时间：10月9-30日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（2）承办单位：宿舍管理科、宿舍自管会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（3）活动内容：开展寝室卫生安全文明</w:t>
      </w:r>
      <w:r w:rsidRPr="0039269F"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达标活动。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2、</w:t>
      </w:r>
      <w:proofErr w:type="gramStart"/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宿管干部</w:t>
      </w:r>
      <w:proofErr w:type="gramEnd"/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培训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（1）时间地点：10月17日19：00  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医电楼</w:t>
      </w:r>
      <w:proofErr w:type="gramEnd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106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（2）承办单位：宿舍管理科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宿管学生</w:t>
      </w:r>
      <w:proofErr w:type="gramEnd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干部培训。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3、宿舍规章制度知识竞赛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（1）时间地点：10月18日19：00  </w:t>
      </w:r>
      <w:proofErr w:type="gramStart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医电楼</w:t>
      </w:r>
      <w:proofErr w:type="gramEnd"/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106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（2）承办单位：宿舍管理科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（3）活动内容：每栋派10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人参加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规章制度考试。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4、两人三足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（1）时间地点：10月16-20日  新田径场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（2）承办单位：宿舍自管会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lastRenderedPageBreak/>
        <w:t>（3）活动内容：以寝室为单位，每组四人。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5、蒙眼背人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（1）时间地点：10月16-20日  新田径场</w:t>
      </w:r>
    </w:p>
    <w:p w:rsidR="004F636C" w:rsidRDefault="0039269F" w:rsidP="0039269F">
      <w:pPr>
        <w:tabs>
          <w:tab w:val="left" w:pos="0"/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（2）承办单位：宿舍自管会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（3）活动内容：以寝室为单位组队，每组4人。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（三）河西校区系列活动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1、 优秀寝室系列评选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（1）活动时间：10月9-28日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（2）承办单位：宿舍管理科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（3）活动内容：以栋为单位，评选十佳寝室和</w:t>
      </w:r>
      <w:r w:rsidR="009E59E0">
        <w:rPr>
          <w:rStyle w:val="NormalCharacter"/>
          <w:rFonts w:ascii="仿宋" w:eastAsia="仿宋" w:hAnsi="仿宋"/>
          <w:color w:val="000000"/>
          <w:sz w:val="32"/>
          <w:szCs w:val="32"/>
        </w:rPr>
        <w:t>最温馨、创意、文化氛围、整洁、时尚、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和谐寝室各5间。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2、宿舍规章制度、安全知识竞赛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（1）时间地点：10月15日  河西阶梯教室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（2）承办单位：宿舍管理科、宿舍自管会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（3）活动内容：宿舍规章制度宣传与学习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楷体" w:eastAsia="楷体" w:hAnsi="楷体"/>
          <w:b/>
          <w:color w:val="000000"/>
          <w:sz w:val="32"/>
          <w:szCs w:val="32"/>
        </w:rPr>
      </w:pPr>
      <w:r w:rsidRPr="0039269F">
        <w:rPr>
          <w:rStyle w:val="NormalCharacter"/>
          <w:rFonts w:ascii="楷体" w:eastAsia="楷体" w:hAnsi="楷体"/>
          <w:b/>
          <w:color w:val="000000"/>
          <w:sz w:val="32"/>
          <w:szCs w:val="32"/>
        </w:rPr>
        <w:t>3、五子棋接力赛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（1）时间地点：10月14-2</w:t>
      </w:r>
      <w:r w:rsidR="002C0D8F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8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日  足球场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（2）承办单位：宿舍自管会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（3）活动内容：以班为单位每队10人。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4、拔河比赛</w:t>
      </w:r>
      <w:bookmarkStart w:id="0" w:name="_GoBack"/>
      <w:bookmarkEnd w:id="0"/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（1）时间地点：10月</w:t>
      </w:r>
      <w:r w:rsidR="002C0D8F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14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-2</w:t>
      </w:r>
      <w:r w:rsidR="002C0D8F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8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日  足球场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（2）承办单位：宿舍自管会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lastRenderedPageBreak/>
        <w:t>（3）活动内容：以班为单位每队10女生，2男生。</w:t>
      </w:r>
    </w:p>
    <w:p w:rsidR="004F636C" w:rsidRDefault="0039269F" w:rsidP="0039269F">
      <w:pPr>
        <w:tabs>
          <w:tab w:val="left" w:pos="720"/>
        </w:tabs>
        <w:ind w:firstLineChars="200" w:firstLine="643"/>
        <w:contextualSpacing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（四）总结表彰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1、时间地点：10月31日  校本部实验楼106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2、承办单位：宿舍管理科</w:t>
      </w:r>
    </w:p>
    <w:p w:rsidR="004F636C" w:rsidRDefault="0039269F" w:rsidP="0039269F">
      <w:pPr>
        <w:tabs>
          <w:tab w:val="left" w:pos="720"/>
        </w:tabs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3、活动内容：组织</w:t>
      </w:r>
      <w:r w:rsidR="009E59E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本</w:t>
      </w:r>
      <w:r w:rsidRPr="0039269F">
        <w:rPr>
          <w:rStyle w:val="NormalCharacter"/>
          <w:rFonts w:ascii="仿宋" w:eastAsia="仿宋" w:hAnsi="仿宋"/>
          <w:color w:val="000000"/>
          <w:sz w:val="32"/>
          <w:szCs w:val="32"/>
        </w:rPr>
        <w:t>届宿舍文化节总结表彰活动。</w:t>
      </w:r>
    </w:p>
    <w:p w:rsidR="004F636C" w:rsidRPr="009E59E0" w:rsidRDefault="004F636C">
      <w:pPr>
        <w:ind w:firstLine="630"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4F636C" w:rsidRDefault="004F636C">
      <w:pPr>
        <w:ind w:firstLine="630"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4F636C" w:rsidRDefault="0068082E">
      <w:pPr>
        <w:ind w:firstLineChars="1600" w:firstLine="5140"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学生工作处（部）</w:t>
      </w:r>
    </w:p>
    <w:p w:rsidR="004F636C" w:rsidRDefault="0068082E" w:rsidP="002E6127">
      <w:pPr>
        <w:ind w:firstLineChars="1451" w:firstLine="4661"/>
        <w:jc w:val="left"/>
        <w:rPr>
          <w:rStyle w:val="NormalCharacter"/>
          <w:rFonts w:ascii="仿宋" w:eastAsia="仿宋" w:hAnsi="仿宋"/>
          <w:b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二○一</w:t>
      </w:r>
      <w:r w:rsidR="00E410D1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九</w:t>
      </w:r>
      <w:r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年九月二十</w:t>
      </w:r>
      <w:r w:rsidR="0039269F"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三</w:t>
      </w:r>
      <w:r>
        <w:rPr>
          <w:rStyle w:val="NormalCharacter"/>
          <w:rFonts w:ascii="仿宋" w:eastAsia="仿宋" w:hAnsi="仿宋"/>
          <w:b/>
          <w:color w:val="000000"/>
          <w:sz w:val="32"/>
          <w:szCs w:val="32"/>
        </w:rPr>
        <w:t>日</w:t>
      </w:r>
    </w:p>
    <w:sectPr w:rsidR="004F636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90" w:rsidRDefault="00E01790">
      <w:r>
        <w:separator/>
      </w:r>
    </w:p>
  </w:endnote>
  <w:endnote w:type="continuationSeparator" w:id="0">
    <w:p w:rsidR="00E01790" w:rsidRDefault="00E0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C" w:rsidRDefault="00E01790">
    <w:pPr>
      <w:pStyle w:val="a4"/>
      <w:rPr>
        <w:rStyle w:val="NormalCharacter"/>
      </w:rPr>
    </w:pPr>
    <w:r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524288;mso-position-horizontal:center;mso-position-horizontal-relative:margin" filled="f" stroked="f" strokeweight=".5pt">
          <v:textbox inset="0,0,0,0">
            <w:txbxContent>
              <w:p w:rsidR="006E6CC6" w:rsidRDefault="006E6CC6"/>
            </w:txbxContent>
          </v:textbox>
          <w10:wrap anchorx="margin"/>
        </v:shape>
      </w:pict>
    </w:r>
  </w:p>
  <w:p w:rsidR="004F636C" w:rsidRDefault="004F636C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90" w:rsidRDefault="00E01790">
      <w:r>
        <w:separator/>
      </w:r>
    </w:p>
  </w:footnote>
  <w:footnote w:type="continuationSeparator" w:id="0">
    <w:p w:rsidR="00E01790" w:rsidRDefault="00E0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F636C"/>
    <w:rsid w:val="002C0D8F"/>
    <w:rsid w:val="002E6127"/>
    <w:rsid w:val="0039269F"/>
    <w:rsid w:val="004F636C"/>
    <w:rsid w:val="0068082E"/>
    <w:rsid w:val="006E6CC6"/>
    <w:rsid w:val="008D7F53"/>
    <w:rsid w:val="00956217"/>
    <w:rsid w:val="009E59E0"/>
    <w:rsid w:val="00E01790"/>
    <w:rsid w:val="00E410D1"/>
    <w:rsid w:val="00F9562D"/>
    <w:rsid w:val="00F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日期 Char"/>
    <w:link w:val="a5"/>
    <w:semiHidden/>
    <w:rPr>
      <w:kern w:val="2"/>
      <w:sz w:val="21"/>
      <w:szCs w:val="22"/>
    </w:r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1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4</cp:revision>
  <dcterms:created xsi:type="dcterms:W3CDTF">2019-09-24T23:51:00Z</dcterms:created>
  <dcterms:modified xsi:type="dcterms:W3CDTF">2019-09-25T06:01:00Z</dcterms:modified>
</cp:coreProperties>
</file>